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57D6" w:rsidRDefault="00CD57D6" w:rsidP="00CD57D6">
      <w:pPr>
        <w:jc w:val="center"/>
        <w:rPr>
          <w:b/>
          <w:bCs/>
          <w:noProof/>
        </w:rPr>
      </w:pPr>
      <w:r>
        <w:rPr>
          <w:b/>
          <w:noProof/>
        </w:rPr>
        <w:drawing>
          <wp:inline distT="0" distB="0" distL="0" distR="0">
            <wp:extent cx="591820" cy="903605"/>
            <wp:effectExtent l="19050" t="0" r="0" b="0"/>
            <wp:docPr id="1" name="Рисунок 1" descr="Медногорск - герб + корона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Медногорск - герб + корона.gif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1820" cy="9036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D57D6" w:rsidRDefault="00CD57D6" w:rsidP="00CD57D6">
      <w:pPr>
        <w:jc w:val="center"/>
        <w:rPr>
          <w:b/>
          <w:bCs/>
          <w:lang w:val="en-US"/>
        </w:rPr>
      </w:pPr>
    </w:p>
    <w:p w:rsidR="00CD57D6" w:rsidRDefault="00CD57D6" w:rsidP="00CD57D6">
      <w:pPr>
        <w:jc w:val="center"/>
        <w:rPr>
          <w:b/>
          <w:bCs/>
        </w:rPr>
      </w:pPr>
      <w:r>
        <w:rPr>
          <w:b/>
          <w:bCs/>
        </w:rPr>
        <w:t>АДМИНИСТРАЦИЯ МУНИЦИПАЛЬНОГО ОБРАЗОВАНИЯ</w:t>
      </w:r>
    </w:p>
    <w:p w:rsidR="00CD57D6" w:rsidRDefault="00CD57D6" w:rsidP="00CD57D6">
      <w:pPr>
        <w:jc w:val="center"/>
      </w:pPr>
      <w:r>
        <w:rPr>
          <w:b/>
          <w:bCs/>
        </w:rPr>
        <w:t>ГОРОД МЕДНОГОРСК ОРЕНБУРГСКОЙ ОБЛАСТИ</w:t>
      </w:r>
    </w:p>
    <w:p w:rsidR="00CD57D6" w:rsidRDefault="00CD57D6" w:rsidP="00CD57D6">
      <w:pPr>
        <w:jc w:val="center"/>
      </w:pPr>
    </w:p>
    <w:p w:rsidR="00CD57D6" w:rsidRDefault="00CD57D6" w:rsidP="00CD57D6">
      <w:pPr>
        <w:pStyle w:val="2"/>
        <w:spacing w:line="240" w:lineRule="auto"/>
        <w:rPr>
          <w:spacing w:val="60"/>
        </w:rPr>
      </w:pPr>
      <w:r>
        <w:rPr>
          <w:spacing w:val="60"/>
        </w:rPr>
        <w:t>ПОСТАНОВЛЕНИЕ</w:t>
      </w:r>
    </w:p>
    <w:p w:rsidR="00CD57D6" w:rsidRDefault="00CD57D6" w:rsidP="00CD57D6">
      <w:pPr>
        <w:jc w:val="center"/>
        <w:rPr>
          <w:b/>
          <w:bCs/>
          <w:sz w:val="28"/>
          <w:szCs w:val="28"/>
          <w:u w:val="double"/>
        </w:rPr>
      </w:pPr>
      <w:r>
        <w:rPr>
          <w:b/>
          <w:bCs/>
          <w:sz w:val="28"/>
          <w:szCs w:val="28"/>
          <w:u w:val="double"/>
        </w:rPr>
        <w:t>_________________________________________________ ________</w:t>
      </w:r>
    </w:p>
    <w:tbl>
      <w:tblPr>
        <w:tblW w:w="0" w:type="auto"/>
        <w:tblInd w:w="250" w:type="dxa"/>
        <w:tblLayout w:type="fixed"/>
        <w:tblLook w:val="01E0"/>
      </w:tblPr>
      <w:tblGrid>
        <w:gridCol w:w="3292"/>
        <w:gridCol w:w="1771"/>
        <w:gridCol w:w="1627"/>
        <w:gridCol w:w="2530"/>
      </w:tblGrid>
      <w:tr w:rsidR="00CD57D6" w:rsidTr="00F020CA">
        <w:trPr>
          <w:trHeight w:val="832"/>
        </w:trPr>
        <w:tc>
          <w:tcPr>
            <w:tcW w:w="3292" w:type="dxa"/>
          </w:tcPr>
          <w:p w:rsidR="00CD57D6" w:rsidRDefault="00CD57D6">
            <w:pPr>
              <w:spacing w:line="276" w:lineRule="auto"/>
              <w:jc w:val="center"/>
              <w:rPr>
                <w:u w:val="single"/>
              </w:rPr>
            </w:pPr>
          </w:p>
          <w:p w:rsidR="00CD57D6" w:rsidRPr="007916DE" w:rsidRDefault="007916DE" w:rsidP="00CD57D6">
            <w:pPr>
              <w:spacing w:line="276" w:lineRule="auto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  <w:u w:val="single"/>
              </w:rPr>
              <w:t>13.02.2019</w:t>
            </w:r>
          </w:p>
        </w:tc>
        <w:tc>
          <w:tcPr>
            <w:tcW w:w="1771" w:type="dxa"/>
          </w:tcPr>
          <w:p w:rsidR="00CD57D6" w:rsidRDefault="00CD57D6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1627" w:type="dxa"/>
          </w:tcPr>
          <w:p w:rsidR="00CD57D6" w:rsidRDefault="00CD57D6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</w:tc>
        <w:tc>
          <w:tcPr>
            <w:tcW w:w="2530" w:type="dxa"/>
          </w:tcPr>
          <w:p w:rsidR="00CD57D6" w:rsidRDefault="00CD57D6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</w:p>
          <w:p w:rsidR="00CD57D6" w:rsidRPr="007916DE" w:rsidRDefault="00CD57D6" w:rsidP="007916DE">
            <w:pPr>
              <w:spacing w:line="276" w:lineRule="auto"/>
              <w:jc w:val="center"/>
              <w:rPr>
                <w:sz w:val="28"/>
                <w:szCs w:val="28"/>
                <w:u w:val="single"/>
              </w:rPr>
            </w:pPr>
            <w:r>
              <w:rPr>
                <w:sz w:val="28"/>
                <w:szCs w:val="28"/>
              </w:rPr>
              <w:t xml:space="preserve">№ </w:t>
            </w:r>
            <w:r w:rsidR="007916DE">
              <w:rPr>
                <w:sz w:val="28"/>
                <w:szCs w:val="28"/>
                <w:u w:val="single"/>
              </w:rPr>
              <w:t>154-па</w:t>
            </w:r>
          </w:p>
        </w:tc>
      </w:tr>
    </w:tbl>
    <w:p w:rsidR="00CD57D6" w:rsidRDefault="00CD57D6" w:rsidP="00CD57D6">
      <w:pPr>
        <w:jc w:val="center"/>
        <w:rPr>
          <w:sz w:val="28"/>
          <w:szCs w:val="28"/>
        </w:rPr>
      </w:pPr>
    </w:p>
    <w:p w:rsidR="00CD57D6" w:rsidRDefault="00CD57D6" w:rsidP="00CD57D6">
      <w:pPr>
        <w:jc w:val="center"/>
        <w:rPr>
          <w:sz w:val="28"/>
          <w:szCs w:val="28"/>
        </w:rPr>
      </w:pPr>
    </w:p>
    <w:p w:rsidR="00CD57D6" w:rsidRDefault="00FD5799" w:rsidP="00CD57D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 внесении изменений</w:t>
      </w:r>
      <w:r w:rsidR="00CD57D6">
        <w:rPr>
          <w:sz w:val="28"/>
          <w:szCs w:val="28"/>
        </w:rPr>
        <w:t xml:space="preserve"> в постановление администрации города </w:t>
      </w:r>
      <w:r>
        <w:rPr>
          <w:sz w:val="28"/>
          <w:szCs w:val="28"/>
        </w:rPr>
        <w:t>Медногорска от 07.06.2011</w:t>
      </w:r>
      <w:r w:rsidR="00CD57D6">
        <w:rPr>
          <w:sz w:val="28"/>
          <w:szCs w:val="28"/>
        </w:rPr>
        <w:t xml:space="preserve"> № </w:t>
      </w:r>
      <w:r>
        <w:rPr>
          <w:sz w:val="28"/>
          <w:szCs w:val="28"/>
        </w:rPr>
        <w:t>755</w:t>
      </w:r>
      <w:r w:rsidR="00CD57D6">
        <w:rPr>
          <w:sz w:val="28"/>
          <w:szCs w:val="28"/>
        </w:rPr>
        <w:t>-па «Об образовании городской межведомственной</w:t>
      </w:r>
    </w:p>
    <w:p w:rsidR="00CD57D6" w:rsidRDefault="00CD57D6" w:rsidP="00CD57D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комиссии по обеспечению правопорядка на территории муниципального </w:t>
      </w:r>
    </w:p>
    <w:p w:rsidR="00CD57D6" w:rsidRDefault="00CD57D6" w:rsidP="00CD57D6">
      <w:pPr>
        <w:spacing w:line="276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образования город Медногорск»</w:t>
      </w:r>
    </w:p>
    <w:p w:rsidR="00CD57D6" w:rsidRDefault="00CD57D6" w:rsidP="00F020CA">
      <w:pPr>
        <w:spacing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CD57D6" w:rsidRDefault="00CD57D6" w:rsidP="00CD57D6">
      <w:pPr>
        <w:spacing w:line="276" w:lineRule="auto"/>
        <w:jc w:val="both"/>
        <w:rPr>
          <w:sz w:val="28"/>
          <w:szCs w:val="28"/>
        </w:rPr>
      </w:pPr>
    </w:p>
    <w:p w:rsidR="00CD57D6" w:rsidRDefault="00450CA4" w:rsidP="00CD57D6">
      <w:pPr>
        <w:autoSpaceDE w:val="0"/>
        <w:autoSpaceDN w:val="0"/>
        <w:adjustRightInd w:val="0"/>
        <w:spacing w:line="360" w:lineRule="auto"/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ab/>
        <w:t>Руководствуясь стать</w:t>
      </w:r>
      <w:r w:rsidR="009448E4">
        <w:rPr>
          <w:sz w:val="28"/>
          <w:szCs w:val="28"/>
        </w:rPr>
        <w:t>ей</w:t>
      </w:r>
      <w:r>
        <w:rPr>
          <w:sz w:val="28"/>
          <w:szCs w:val="28"/>
        </w:rPr>
        <w:t xml:space="preserve"> 43</w:t>
      </w:r>
      <w:r w:rsidR="00CD57D6">
        <w:rPr>
          <w:sz w:val="28"/>
          <w:szCs w:val="28"/>
        </w:rPr>
        <w:t xml:space="preserve"> Устава муниципального образования город Медногорск Оренбургской области:</w:t>
      </w:r>
    </w:p>
    <w:p w:rsidR="00CD57D6" w:rsidRDefault="00CD57D6" w:rsidP="00CD57D6">
      <w:pPr>
        <w:widowControl w:val="0"/>
        <w:autoSpaceDE w:val="0"/>
        <w:autoSpaceDN w:val="0"/>
        <w:adjustRightInd w:val="0"/>
        <w:spacing w:line="360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ab/>
        <w:t>1. Внести в постановление админи</w:t>
      </w:r>
      <w:r w:rsidR="00FD5799">
        <w:rPr>
          <w:sz w:val="28"/>
          <w:szCs w:val="28"/>
        </w:rPr>
        <w:t>страции города Медногорска от 07.06.2011 №</w:t>
      </w:r>
      <w:r w:rsidR="009448E4">
        <w:rPr>
          <w:sz w:val="28"/>
          <w:szCs w:val="28"/>
        </w:rPr>
        <w:t xml:space="preserve"> </w:t>
      </w:r>
      <w:r w:rsidR="00FD5799">
        <w:rPr>
          <w:sz w:val="28"/>
          <w:szCs w:val="28"/>
        </w:rPr>
        <w:t>755</w:t>
      </w:r>
      <w:r>
        <w:rPr>
          <w:sz w:val="28"/>
          <w:szCs w:val="28"/>
        </w:rPr>
        <w:t xml:space="preserve">-па «Об образовании городской межведомственной комиссии по обеспечению правопорядка на территории муниципального образования город Медногорск» </w:t>
      </w:r>
      <w:r w:rsidR="00FD5799">
        <w:rPr>
          <w:sz w:val="28"/>
          <w:szCs w:val="28"/>
        </w:rPr>
        <w:t>следующ</w:t>
      </w:r>
      <w:r w:rsidR="00450CA4">
        <w:rPr>
          <w:sz w:val="28"/>
          <w:szCs w:val="28"/>
        </w:rPr>
        <w:t>ее</w:t>
      </w:r>
      <w:r w:rsidR="00FD5799">
        <w:rPr>
          <w:sz w:val="28"/>
          <w:szCs w:val="28"/>
        </w:rPr>
        <w:t xml:space="preserve"> изменени</w:t>
      </w:r>
      <w:r w:rsidR="00450CA4">
        <w:rPr>
          <w:sz w:val="28"/>
          <w:szCs w:val="28"/>
        </w:rPr>
        <w:t>е</w:t>
      </w:r>
      <w:r>
        <w:rPr>
          <w:sz w:val="28"/>
          <w:szCs w:val="28"/>
        </w:rPr>
        <w:t>:</w:t>
      </w:r>
    </w:p>
    <w:p w:rsidR="00CD57D6" w:rsidRDefault="00CD57D6" w:rsidP="00CD57D6">
      <w:pPr>
        <w:suppressAutoHyphens/>
        <w:overflowPunct w:val="0"/>
        <w:autoSpaceDE w:val="0"/>
        <w:autoSpaceDN w:val="0"/>
        <w:adjustRightInd w:val="0"/>
        <w:spacing w:line="360" w:lineRule="auto"/>
        <w:jc w:val="both"/>
        <w:textAlignment w:val="baseline"/>
        <w:rPr>
          <w:sz w:val="28"/>
          <w:szCs w:val="28"/>
        </w:rPr>
      </w:pPr>
      <w:r>
        <w:tab/>
      </w:r>
      <w:r w:rsidR="00FD5799">
        <w:rPr>
          <w:sz w:val="28"/>
          <w:szCs w:val="28"/>
        </w:rPr>
        <w:t>1.1. приложени</w:t>
      </w:r>
      <w:r w:rsidR="00450CA4">
        <w:rPr>
          <w:sz w:val="28"/>
          <w:szCs w:val="28"/>
        </w:rPr>
        <w:t>е</w:t>
      </w:r>
      <w:r>
        <w:rPr>
          <w:sz w:val="28"/>
          <w:szCs w:val="28"/>
        </w:rPr>
        <w:t xml:space="preserve"> №</w:t>
      </w:r>
      <w:r w:rsidR="00F020CA">
        <w:rPr>
          <w:sz w:val="28"/>
          <w:szCs w:val="28"/>
        </w:rPr>
        <w:t xml:space="preserve"> </w:t>
      </w:r>
      <w:r>
        <w:rPr>
          <w:sz w:val="28"/>
          <w:szCs w:val="28"/>
        </w:rPr>
        <w:t>1</w:t>
      </w:r>
      <w:r w:rsidR="00450CA4">
        <w:rPr>
          <w:sz w:val="28"/>
          <w:szCs w:val="28"/>
        </w:rPr>
        <w:t xml:space="preserve"> </w:t>
      </w:r>
      <w:r>
        <w:rPr>
          <w:sz w:val="28"/>
          <w:szCs w:val="28"/>
        </w:rPr>
        <w:t>к постановлению читать в но</w:t>
      </w:r>
      <w:r w:rsidR="00FD5799">
        <w:rPr>
          <w:sz w:val="28"/>
          <w:szCs w:val="28"/>
        </w:rPr>
        <w:t>вой редакции</w:t>
      </w:r>
      <w:r w:rsidR="00450CA4">
        <w:rPr>
          <w:sz w:val="28"/>
          <w:szCs w:val="28"/>
        </w:rPr>
        <w:t>,</w:t>
      </w:r>
      <w:r w:rsidR="00FD5799">
        <w:rPr>
          <w:sz w:val="28"/>
          <w:szCs w:val="28"/>
        </w:rPr>
        <w:t xml:space="preserve"> согласно приложени</w:t>
      </w:r>
      <w:r w:rsidR="00450CA4">
        <w:rPr>
          <w:sz w:val="28"/>
          <w:szCs w:val="28"/>
        </w:rPr>
        <w:t xml:space="preserve">ю </w:t>
      </w:r>
      <w:r w:rsidR="00FD5799">
        <w:rPr>
          <w:sz w:val="28"/>
          <w:szCs w:val="28"/>
        </w:rPr>
        <w:t>№</w:t>
      </w:r>
      <w:r w:rsidR="00F020CA">
        <w:rPr>
          <w:sz w:val="28"/>
          <w:szCs w:val="28"/>
        </w:rPr>
        <w:t xml:space="preserve"> </w:t>
      </w:r>
      <w:r w:rsidR="00FD5799">
        <w:rPr>
          <w:sz w:val="28"/>
          <w:szCs w:val="28"/>
        </w:rPr>
        <w:t>1</w:t>
      </w:r>
      <w:r w:rsidR="00450CA4">
        <w:rPr>
          <w:sz w:val="28"/>
          <w:szCs w:val="28"/>
        </w:rPr>
        <w:t xml:space="preserve"> </w:t>
      </w:r>
      <w:r>
        <w:rPr>
          <w:sz w:val="28"/>
          <w:szCs w:val="28"/>
        </w:rPr>
        <w:t>к данному постановлению.</w:t>
      </w:r>
    </w:p>
    <w:p w:rsidR="00CD57D6" w:rsidRDefault="00450CA4" w:rsidP="00CD57D6">
      <w:pPr>
        <w:spacing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CD57D6">
        <w:rPr>
          <w:sz w:val="28"/>
          <w:szCs w:val="28"/>
        </w:rPr>
        <w:t xml:space="preserve">. </w:t>
      </w:r>
      <w:proofErr w:type="gramStart"/>
      <w:r w:rsidR="00CD57D6">
        <w:rPr>
          <w:sz w:val="28"/>
          <w:szCs w:val="28"/>
        </w:rPr>
        <w:t>Контроль за</w:t>
      </w:r>
      <w:proofErr w:type="gramEnd"/>
      <w:r w:rsidR="00CD57D6">
        <w:rPr>
          <w:sz w:val="28"/>
          <w:szCs w:val="28"/>
        </w:rPr>
        <w:t xml:space="preserve"> исполнением настоящего постановления возложить на заместителя главы муниципального образования – руководителя аппарата администрации города Сердюка И.М.</w:t>
      </w:r>
    </w:p>
    <w:p w:rsidR="00CD57D6" w:rsidRDefault="00450CA4" w:rsidP="00CD57D6">
      <w:pPr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CD57D6">
        <w:rPr>
          <w:sz w:val="28"/>
          <w:szCs w:val="28"/>
        </w:rPr>
        <w:t>. Постановление вступает в силу со дня его подписания.</w:t>
      </w:r>
    </w:p>
    <w:p w:rsidR="00CD57D6" w:rsidRDefault="00CD57D6" w:rsidP="00CD57D6">
      <w:pPr>
        <w:spacing w:line="360" w:lineRule="auto"/>
        <w:jc w:val="both"/>
        <w:rPr>
          <w:sz w:val="28"/>
          <w:szCs w:val="28"/>
        </w:rPr>
      </w:pPr>
    </w:p>
    <w:p w:rsidR="00CD57D6" w:rsidRDefault="00CD57D6" w:rsidP="00CD57D6">
      <w:pPr>
        <w:jc w:val="both"/>
        <w:rPr>
          <w:sz w:val="28"/>
          <w:szCs w:val="28"/>
        </w:rPr>
      </w:pPr>
    </w:p>
    <w:p w:rsidR="00CD57D6" w:rsidRDefault="00CD57D6" w:rsidP="00CD57D6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города</w:t>
      </w:r>
      <w:r>
        <w:rPr>
          <w:sz w:val="28"/>
          <w:szCs w:val="28"/>
        </w:rPr>
        <w:tab/>
        <w:t xml:space="preserve">                                                                         Д.В. Садовенко</w:t>
      </w:r>
    </w:p>
    <w:p w:rsidR="007916DE" w:rsidRDefault="007916DE" w:rsidP="007916DE">
      <w:pPr>
        <w:tabs>
          <w:tab w:val="left" w:pos="6141"/>
        </w:tabs>
        <w:rPr>
          <w:sz w:val="28"/>
          <w:szCs w:val="28"/>
        </w:rPr>
      </w:pPr>
    </w:p>
    <w:p w:rsidR="007916DE" w:rsidRPr="00191105" w:rsidRDefault="007916DE" w:rsidP="007916DE">
      <w:pPr>
        <w:tabs>
          <w:tab w:val="left" w:pos="6141"/>
        </w:tabs>
        <w:rPr>
          <w:sz w:val="28"/>
          <w:szCs w:val="28"/>
        </w:rPr>
      </w:pPr>
      <w:r>
        <w:rPr>
          <w:sz w:val="28"/>
          <w:szCs w:val="28"/>
        </w:rPr>
        <w:t xml:space="preserve">. </w:t>
      </w:r>
    </w:p>
    <w:p w:rsidR="007916DE" w:rsidRDefault="007916DE" w:rsidP="00CD57D6">
      <w:pPr>
        <w:jc w:val="both"/>
        <w:rPr>
          <w:sz w:val="28"/>
          <w:szCs w:val="28"/>
        </w:rPr>
      </w:pPr>
    </w:p>
    <w:p w:rsidR="00CD57D6" w:rsidRDefault="00CD57D6" w:rsidP="00CD57D6">
      <w:pPr>
        <w:pStyle w:val="Style1"/>
        <w:widowControl/>
        <w:spacing w:line="240" w:lineRule="auto"/>
        <w:ind w:firstLine="6521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lastRenderedPageBreak/>
        <w:t>Приложение № 1</w:t>
      </w:r>
    </w:p>
    <w:p w:rsidR="00CD57D6" w:rsidRDefault="00CD57D6" w:rsidP="00CD57D6">
      <w:pPr>
        <w:pStyle w:val="Style1"/>
        <w:widowControl/>
        <w:spacing w:line="240" w:lineRule="auto"/>
        <w:ind w:firstLine="6521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к постановлению</w:t>
      </w:r>
    </w:p>
    <w:p w:rsidR="00CD57D6" w:rsidRDefault="00CD57D6" w:rsidP="00CD57D6">
      <w:pPr>
        <w:pStyle w:val="Style1"/>
        <w:widowControl/>
        <w:spacing w:line="240" w:lineRule="auto"/>
        <w:ind w:firstLine="6521"/>
        <w:jc w:val="left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администрации города</w:t>
      </w:r>
    </w:p>
    <w:p w:rsidR="00CD57D6" w:rsidRPr="00F020CA" w:rsidRDefault="00CD57D6" w:rsidP="00CD57D6">
      <w:pPr>
        <w:pStyle w:val="Style1"/>
        <w:widowControl/>
        <w:spacing w:line="240" w:lineRule="auto"/>
        <w:ind w:firstLine="6521"/>
        <w:jc w:val="left"/>
        <w:rPr>
          <w:rStyle w:val="FontStyle13"/>
          <w:sz w:val="28"/>
          <w:szCs w:val="28"/>
        </w:rPr>
      </w:pPr>
      <w:r w:rsidRPr="00F020CA">
        <w:rPr>
          <w:rStyle w:val="FontStyle13"/>
          <w:sz w:val="28"/>
          <w:szCs w:val="28"/>
        </w:rPr>
        <w:t xml:space="preserve">от </w:t>
      </w:r>
      <w:r w:rsidR="007916DE">
        <w:rPr>
          <w:rStyle w:val="FontStyle13"/>
          <w:sz w:val="28"/>
          <w:szCs w:val="28"/>
          <w:u w:val="single"/>
        </w:rPr>
        <w:t>13.02.2019</w:t>
      </w:r>
      <w:r w:rsidR="003A3C57" w:rsidRPr="00F020CA">
        <w:rPr>
          <w:rStyle w:val="FontStyle13"/>
          <w:sz w:val="28"/>
          <w:szCs w:val="28"/>
        </w:rPr>
        <w:t xml:space="preserve"> </w:t>
      </w:r>
      <w:r w:rsidRPr="00F020CA">
        <w:rPr>
          <w:rStyle w:val="FontStyle13"/>
          <w:sz w:val="28"/>
          <w:szCs w:val="28"/>
        </w:rPr>
        <w:t>№</w:t>
      </w:r>
      <w:r w:rsidR="007916DE">
        <w:rPr>
          <w:rStyle w:val="FontStyle13"/>
          <w:sz w:val="28"/>
          <w:szCs w:val="28"/>
        </w:rPr>
        <w:t xml:space="preserve"> </w:t>
      </w:r>
      <w:r w:rsidR="007916DE">
        <w:rPr>
          <w:rStyle w:val="FontStyle13"/>
          <w:sz w:val="28"/>
          <w:szCs w:val="28"/>
          <w:u w:val="single"/>
        </w:rPr>
        <w:t>154-па</w:t>
      </w:r>
      <w:r w:rsidR="003A3C57" w:rsidRPr="00F020CA">
        <w:rPr>
          <w:rStyle w:val="FontStyle13"/>
          <w:sz w:val="28"/>
          <w:szCs w:val="28"/>
        </w:rPr>
        <w:t xml:space="preserve"> </w:t>
      </w:r>
    </w:p>
    <w:p w:rsidR="00F020CA" w:rsidRDefault="00F020CA" w:rsidP="00CD57D6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</w:p>
    <w:p w:rsidR="00F020CA" w:rsidRDefault="00F020CA" w:rsidP="00CD57D6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</w:p>
    <w:p w:rsidR="00CD57D6" w:rsidRDefault="00CD57D6" w:rsidP="00CD57D6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>Состав</w:t>
      </w:r>
    </w:p>
    <w:p w:rsidR="00CD57D6" w:rsidRDefault="00CD57D6" w:rsidP="00CD57D6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  <w:r>
        <w:rPr>
          <w:rStyle w:val="FontStyle13"/>
          <w:sz w:val="28"/>
          <w:szCs w:val="28"/>
        </w:rPr>
        <w:t xml:space="preserve">городской межведомственной комиссии по обеспечению правопорядка на территории муниципального образования город Медногорск </w:t>
      </w:r>
    </w:p>
    <w:p w:rsidR="00CD57D6" w:rsidRDefault="00CD57D6" w:rsidP="00CD57D6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</w:p>
    <w:tbl>
      <w:tblPr>
        <w:tblW w:w="8942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4102"/>
        <w:gridCol w:w="540"/>
        <w:gridCol w:w="4300"/>
      </w:tblGrid>
      <w:tr w:rsidR="00CD57D6" w:rsidTr="00CD57D6">
        <w:trPr>
          <w:tblCellSpacing w:w="0" w:type="dxa"/>
        </w:trPr>
        <w:tc>
          <w:tcPr>
            <w:tcW w:w="4102" w:type="dxa"/>
            <w:hideMark/>
          </w:tcPr>
          <w:p w:rsidR="00CD57D6" w:rsidRDefault="00CD57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Садовенко Дмитрий </w:t>
            </w:r>
          </w:p>
          <w:p w:rsidR="00F020CA" w:rsidRDefault="00CD57D6" w:rsidP="000644FA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Владимирович </w:t>
            </w:r>
          </w:p>
        </w:tc>
        <w:tc>
          <w:tcPr>
            <w:tcW w:w="540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</w:pPr>
            <w:r>
              <w:t>-</w:t>
            </w:r>
          </w:p>
        </w:tc>
        <w:tc>
          <w:tcPr>
            <w:tcW w:w="4300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 комиссии, Глава  города;</w:t>
            </w:r>
          </w:p>
        </w:tc>
      </w:tr>
      <w:tr w:rsidR="00CD57D6" w:rsidTr="00CD57D6">
        <w:trPr>
          <w:trHeight w:val="950"/>
          <w:tblCellSpacing w:w="0" w:type="dxa"/>
        </w:trPr>
        <w:tc>
          <w:tcPr>
            <w:tcW w:w="4102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Сердюк Игорь Михайлович</w:t>
            </w:r>
          </w:p>
          <w:p w:rsidR="00F020CA" w:rsidRDefault="00F020CA" w:rsidP="000644F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</w:pPr>
            <w:r>
              <w:t>-</w:t>
            </w:r>
          </w:p>
        </w:tc>
        <w:tc>
          <w:tcPr>
            <w:tcW w:w="4300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председателя комиссии, заместитель главы муниципального образования </w:t>
            </w:r>
            <w:proofErr w:type="gramStart"/>
            <w:r>
              <w:rPr>
                <w:sz w:val="28"/>
                <w:szCs w:val="28"/>
              </w:rPr>
              <w:t>-р</w:t>
            </w:r>
            <w:proofErr w:type="gramEnd"/>
            <w:r>
              <w:rPr>
                <w:sz w:val="28"/>
                <w:szCs w:val="28"/>
              </w:rPr>
              <w:t>уководитель аппарата администрации города;</w:t>
            </w:r>
          </w:p>
        </w:tc>
      </w:tr>
      <w:tr w:rsidR="00CD57D6" w:rsidTr="00CD57D6">
        <w:trPr>
          <w:tblCellSpacing w:w="0" w:type="dxa"/>
        </w:trPr>
        <w:tc>
          <w:tcPr>
            <w:tcW w:w="4102" w:type="dxa"/>
            <w:hideMark/>
          </w:tcPr>
          <w:p w:rsidR="00CD57D6" w:rsidRDefault="004D296E">
            <w:pPr>
              <w:spacing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Загороднева</w:t>
            </w:r>
            <w:proofErr w:type="spellEnd"/>
            <w:r>
              <w:rPr>
                <w:sz w:val="28"/>
                <w:szCs w:val="28"/>
              </w:rPr>
              <w:t xml:space="preserve"> Олеся Павловна</w:t>
            </w:r>
            <w:r w:rsidR="00CD57D6">
              <w:rPr>
                <w:sz w:val="28"/>
                <w:szCs w:val="28"/>
              </w:rPr>
              <w:t xml:space="preserve"> </w:t>
            </w:r>
          </w:p>
          <w:p w:rsidR="00F020CA" w:rsidRDefault="00F020CA">
            <w:pPr>
              <w:spacing w:line="276" w:lineRule="auto"/>
              <w:rPr>
                <w:sz w:val="28"/>
                <w:szCs w:val="28"/>
              </w:rPr>
            </w:pPr>
          </w:p>
        </w:tc>
        <w:tc>
          <w:tcPr>
            <w:tcW w:w="540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</w:pPr>
            <w:r>
              <w:t>-</w:t>
            </w:r>
          </w:p>
        </w:tc>
        <w:tc>
          <w:tcPr>
            <w:tcW w:w="4300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секретарь комиссии, делопроизводитель МБУ «Центр по обслуживанию муниципальных образовательных учреждений» (по согласованию).</w:t>
            </w:r>
          </w:p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Члены комиссии:</w:t>
            </w:r>
          </w:p>
        </w:tc>
      </w:tr>
    </w:tbl>
    <w:p w:rsidR="00CD57D6" w:rsidRDefault="00CD57D6" w:rsidP="00CD57D6">
      <w:pPr>
        <w:pStyle w:val="Style1"/>
        <w:widowControl/>
        <w:spacing w:line="240" w:lineRule="auto"/>
        <w:rPr>
          <w:rStyle w:val="FontStyle13"/>
          <w:sz w:val="28"/>
          <w:szCs w:val="28"/>
        </w:rPr>
      </w:pPr>
    </w:p>
    <w:tbl>
      <w:tblPr>
        <w:tblW w:w="9018" w:type="dxa"/>
        <w:tblCellSpacing w:w="0" w:type="dxa"/>
        <w:tblInd w:w="-142" w:type="dxa"/>
        <w:tblCellMar>
          <w:left w:w="0" w:type="dxa"/>
          <w:right w:w="0" w:type="dxa"/>
        </w:tblCellMar>
        <w:tblLook w:val="04A0"/>
      </w:tblPr>
      <w:tblGrid>
        <w:gridCol w:w="4136"/>
        <w:gridCol w:w="545"/>
        <w:gridCol w:w="4337"/>
      </w:tblGrid>
      <w:tr w:rsidR="00CD57D6" w:rsidTr="00CD57D6">
        <w:trPr>
          <w:trHeight w:val="750"/>
          <w:tblCellSpacing w:w="0" w:type="dxa"/>
        </w:trPr>
        <w:tc>
          <w:tcPr>
            <w:tcW w:w="4136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Аникиенко Александр             Александрович</w:t>
            </w:r>
          </w:p>
        </w:tc>
        <w:tc>
          <w:tcPr>
            <w:tcW w:w="545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</w:pPr>
            <w:r>
              <w:t>-</w:t>
            </w:r>
          </w:p>
        </w:tc>
        <w:tc>
          <w:tcPr>
            <w:tcW w:w="4337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 гражданской обороны и чрезвычайных ситуаций администрации города;</w:t>
            </w:r>
          </w:p>
        </w:tc>
      </w:tr>
      <w:tr w:rsidR="00CD57D6" w:rsidTr="00CD57D6">
        <w:trPr>
          <w:trHeight w:val="771"/>
          <w:tblCellSpacing w:w="0" w:type="dxa"/>
        </w:trPr>
        <w:tc>
          <w:tcPr>
            <w:tcW w:w="4136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Демитриева Юлия                  Владимировна</w:t>
            </w:r>
          </w:p>
        </w:tc>
        <w:tc>
          <w:tcPr>
            <w:tcW w:w="545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</w:pPr>
            <w:r>
              <w:t>-</w:t>
            </w:r>
          </w:p>
        </w:tc>
        <w:tc>
          <w:tcPr>
            <w:tcW w:w="4337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заместитель главы муниципального образования по социальным вопросам; </w:t>
            </w:r>
          </w:p>
        </w:tc>
      </w:tr>
      <w:tr w:rsidR="00CD57D6" w:rsidTr="00CD57D6">
        <w:trPr>
          <w:trHeight w:val="1019"/>
          <w:tblCellSpacing w:w="0" w:type="dxa"/>
        </w:trPr>
        <w:tc>
          <w:tcPr>
            <w:tcW w:w="4136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Васильев Дмитрий Николаевич</w:t>
            </w:r>
          </w:p>
        </w:tc>
        <w:tc>
          <w:tcPr>
            <w:tcW w:w="545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</w:pPr>
            <w:r>
              <w:t>-</w:t>
            </w:r>
          </w:p>
        </w:tc>
        <w:tc>
          <w:tcPr>
            <w:tcW w:w="4337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отделения Управления ФСБ России по Оренбургской области в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>едногорске (по согласованию);</w:t>
            </w:r>
          </w:p>
        </w:tc>
      </w:tr>
      <w:tr w:rsidR="00CD57D6" w:rsidTr="00CD57D6">
        <w:trPr>
          <w:trHeight w:val="750"/>
          <w:tblCellSpacing w:w="0" w:type="dxa"/>
        </w:trPr>
        <w:tc>
          <w:tcPr>
            <w:tcW w:w="4136" w:type="dxa"/>
            <w:hideMark/>
          </w:tcPr>
          <w:p w:rsidR="00CD57D6" w:rsidRDefault="00F020C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Яппаров</w:t>
            </w:r>
            <w:proofErr w:type="spellEnd"/>
            <w:r>
              <w:rPr>
                <w:sz w:val="28"/>
                <w:szCs w:val="28"/>
              </w:rPr>
              <w:t xml:space="preserve"> Марсель </w:t>
            </w:r>
            <w:proofErr w:type="spellStart"/>
            <w:r>
              <w:rPr>
                <w:sz w:val="28"/>
                <w:szCs w:val="28"/>
              </w:rPr>
              <w:t>Фатихович</w:t>
            </w:r>
            <w:proofErr w:type="spellEnd"/>
          </w:p>
        </w:tc>
        <w:tc>
          <w:tcPr>
            <w:tcW w:w="545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</w:pPr>
            <w:r>
              <w:t>-</w:t>
            </w:r>
          </w:p>
        </w:tc>
        <w:tc>
          <w:tcPr>
            <w:tcW w:w="4337" w:type="dxa"/>
            <w:hideMark/>
          </w:tcPr>
          <w:p w:rsidR="00CD57D6" w:rsidRDefault="00CD57D6" w:rsidP="00F020CA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proofErr w:type="spellStart"/>
            <w:r w:rsidR="00F020CA">
              <w:rPr>
                <w:sz w:val="28"/>
                <w:szCs w:val="28"/>
              </w:rPr>
              <w:t>врио</w:t>
            </w:r>
            <w:proofErr w:type="spellEnd"/>
            <w:r w:rsidR="00F020CA">
              <w:rPr>
                <w:sz w:val="28"/>
                <w:szCs w:val="28"/>
              </w:rPr>
              <w:t xml:space="preserve"> заместителя</w:t>
            </w:r>
            <w:r>
              <w:rPr>
                <w:sz w:val="28"/>
                <w:szCs w:val="28"/>
              </w:rPr>
              <w:t xml:space="preserve"> начальника </w:t>
            </w:r>
            <w:r w:rsidR="00F020CA">
              <w:rPr>
                <w:sz w:val="28"/>
                <w:szCs w:val="28"/>
              </w:rPr>
              <w:t xml:space="preserve">отдела полиции </w:t>
            </w:r>
            <w:r>
              <w:rPr>
                <w:sz w:val="28"/>
                <w:szCs w:val="28"/>
              </w:rPr>
              <w:t>(дислокация г</w:t>
            </w:r>
            <w:proofErr w:type="gramStart"/>
            <w:r>
              <w:rPr>
                <w:sz w:val="28"/>
                <w:szCs w:val="28"/>
              </w:rPr>
              <w:t>.М</w:t>
            </w:r>
            <w:proofErr w:type="gramEnd"/>
            <w:r>
              <w:rPr>
                <w:sz w:val="28"/>
                <w:szCs w:val="28"/>
              </w:rPr>
              <w:t xml:space="preserve">едногорск) </w:t>
            </w:r>
            <w:r w:rsidR="00F020CA">
              <w:rPr>
                <w:sz w:val="28"/>
                <w:szCs w:val="28"/>
              </w:rPr>
              <w:t xml:space="preserve"> МО МВД России «</w:t>
            </w:r>
            <w:proofErr w:type="spellStart"/>
            <w:r w:rsidR="00F020CA">
              <w:rPr>
                <w:sz w:val="28"/>
                <w:szCs w:val="28"/>
              </w:rPr>
              <w:t>Кувандыкский</w:t>
            </w:r>
            <w:proofErr w:type="spellEnd"/>
            <w:r w:rsidR="00F020CA">
              <w:rPr>
                <w:sz w:val="28"/>
                <w:szCs w:val="28"/>
              </w:rPr>
              <w:t>»</w:t>
            </w:r>
            <w:r>
              <w:rPr>
                <w:sz w:val="28"/>
                <w:szCs w:val="28"/>
              </w:rPr>
              <w:t xml:space="preserve">(по </w:t>
            </w:r>
            <w:r w:rsidR="00F020CA">
              <w:rPr>
                <w:sz w:val="28"/>
                <w:szCs w:val="28"/>
              </w:rPr>
              <w:t>с</w:t>
            </w:r>
            <w:r>
              <w:rPr>
                <w:sz w:val="28"/>
                <w:szCs w:val="28"/>
              </w:rPr>
              <w:t>огласованию);</w:t>
            </w:r>
          </w:p>
        </w:tc>
      </w:tr>
      <w:tr w:rsidR="00CD57D6" w:rsidTr="00CD57D6">
        <w:trPr>
          <w:trHeight w:val="1057"/>
          <w:tblCellSpacing w:w="0" w:type="dxa"/>
        </w:trPr>
        <w:tc>
          <w:tcPr>
            <w:tcW w:w="4136" w:type="dxa"/>
            <w:hideMark/>
          </w:tcPr>
          <w:p w:rsidR="00CD57D6" w:rsidRDefault="00CD57D6">
            <w:pPr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Курганов Евгений Геннадьевич </w:t>
            </w:r>
          </w:p>
        </w:tc>
        <w:tc>
          <w:tcPr>
            <w:tcW w:w="545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</w:pPr>
            <w:r>
              <w:t>-</w:t>
            </w:r>
          </w:p>
        </w:tc>
        <w:tc>
          <w:tcPr>
            <w:tcW w:w="4337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руководитель Кувандыкского межрайонного следственного отдела (по согласованию);</w:t>
            </w:r>
          </w:p>
        </w:tc>
      </w:tr>
      <w:tr w:rsidR="00CD57D6" w:rsidTr="00CD57D6">
        <w:trPr>
          <w:trHeight w:val="750"/>
          <w:tblCellSpacing w:w="0" w:type="dxa"/>
        </w:trPr>
        <w:tc>
          <w:tcPr>
            <w:tcW w:w="4136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lastRenderedPageBreak/>
              <w:t>Бугасова</w:t>
            </w:r>
            <w:proofErr w:type="spellEnd"/>
            <w:r>
              <w:rPr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545" w:type="dxa"/>
            <w:hideMark/>
          </w:tcPr>
          <w:p w:rsidR="00CD57D6" w:rsidRDefault="00CD57D6">
            <w:pPr>
              <w:spacing w:before="100" w:beforeAutospacing="1" w:after="100" w:afterAutospacing="1" w:line="276" w:lineRule="auto"/>
            </w:pPr>
            <w:r>
              <w:t>-</w:t>
            </w:r>
          </w:p>
        </w:tc>
        <w:tc>
          <w:tcPr>
            <w:tcW w:w="4337" w:type="dxa"/>
          </w:tcPr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Старший инспектор  </w:t>
            </w:r>
            <w:proofErr w:type="spellStart"/>
            <w:r>
              <w:rPr>
                <w:sz w:val="28"/>
                <w:szCs w:val="28"/>
              </w:rPr>
              <w:t>Гайского</w:t>
            </w:r>
            <w:proofErr w:type="spellEnd"/>
            <w:r>
              <w:rPr>
                <w:sz w:val="28"/>
                <w:szCs w:val="28"/>
              </w:rPr>
              <w:t xml:space="preserve"> муниципального филиала ФКУ УИИ УФСИН России по Оренбургской области, лейтенант внутренней служб</w:t>
            </w:r>
            <w:proofErr w:type="gramStart"/>
            <w:r>
              <w:rPr>
                <w:sz w:val="28"/>
                <w:szCs w:val="28"/>
              </w:rPr>
              <w:t>ы(</w:t>
            </w:r>
            <w:proofErr w:type="gramEnd"/>
            <w:r>
              <w:rPr>
                <w:sz w:val="28"/>
                <w:szCs w:val="28"/>
              </w:rPr>
              <w:t>по согласованию).</w:t>
            </w:r>
          </w:p>
          <w:p w:rsidR="00CD57D6" w:rsidRDefault="00CD57D6">
            <w:pPr>
              <w:spacing w:before="100" w:beforeAutospacing="1" w:after="100" w:afterAutospacing="1" w:line="276" w:lineRule="auto"/>
              <w:rPr>
                <w:sz w:val="28"/>
                <w:szCs w:val="28"/>
              </w:rPr>
            </w:pPr>
          </w:p>
        </w:tc>
      </w:tr>
    </w:tbl>
    <w:p w:rsidR="00B514D8" w:rsidRDefault="00B514D8"/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4D296E" w:rsidRDefault="004D296E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3A3C57" w:rsidRDefault="003A3C57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3A3C57" w:rsidRDefault="003A3C57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p w:rsidR="007531D6" w:rsidRDefault="007531D6" w:rsidP="004D296E">
      <w:pPr>
        <w:pStyle w:val="Style1"/>
        <w:widowControl/>
        <w:spacing w:line="240" w:lineRule="auto"/>
        <w:jc w:val="right"/>
        <w:rPr>
          <w:rStyle w:val="FontStyle13"/>
          <w:sz w:val="28"/>
          <w:szCs w:val="28"/>
        </w:rPr>
      </w:pPr>
    </w:p>
    <w:sectPr w:rsidR="007531D6" w:rsidSect="007916DE">
      <w:pgSz w:w="11906" w:h="16838"/>
      <w:pgMar w:top="851" w:right="850" w:bottom="993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A0EBA"/>
    <w:multiLevelType w:val="hybridMultilevel"/>
    <w:tmpl w:val="A6AC9896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0"/>
    <w:lvlOverride w:ilvl="0">
      <w:startOverride w:val="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CD57D6"/>
    <w:rsid w:val="00052E8C"/>
    <w:rsid w:val="000644FA"/>
    <w:rsid w:val="000B3758"/>
    <w:rsid w:val="000C184C"/>
    <w:rsid w:val="00153C2B"/>
    <w:rsid w:val="002B314F"/>
    <w:rsid w:val="002E0C8F"/>
    <w:rsid w:val="003A3C57"/>
    <w:rsid w:val="003F651C"/>
    <w:rsid w:val="004427DD"/>
    <w:rsid w:val="00450CA4"/>
    <w:rsid w:val="00484853"/>
    <w:rsid w:val="004D296E"/>
    <w:rsid w:val="005E20F7"/>
    <w:rsid w:val="00680859"/>
    <w:rsid w:val="00747EF3"/>
    <w:rsid w:val="007531D6"/>
    <w:rsid w:val="007916DE"/>
    <w:rsid w:val="00797040"/>
    <w:rsid w:val="009448E4"/>
    <w:rsid w:val="00A73C0A"/>
    <w:rsid w:val="00B514D8"/>
    <w:rsid w:val="00CD57D6"/>
    <w:rsid w:val="00F020CA"/>
    <w:rsid w:val="00F62560"/>
    <w:rsid w:val="00FD5799"/>
    <w:rsid w:val="00FF05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57D6"/>
    <w:pPr>
      <w:ind w:left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CD57D6"/>
    <w:pPr>
      <w:keepNext/>
      <w:spacing w:line="360" w:lineRule="auto"/>
      <w:jc w:val="center"/>
      <w:outlineLvl w:val="1"/>
    </w:pPr>
    <w:rPr>
      <w:b/>
      <w:bCs/>
      <w:spacing w:val="20"/>
      <w:kern w:val="2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9"/>
    <w:semiHidden/>
    <w:rsid w:val="00CD57D6"/>
    <w:rPr>
      <w:rFonts w:ascii="Times New Roman" w:eastAsia="Times New Roman" w:hAnsi="Times New Roman" w:cs="Times New Roman"/>
      <w:b/>
      <w:bCs/>
      <w:spacing w:val="20"/>
      <w:kern w:val="2"/>
      <w:sz w:val="28"/>
      <w:szCs w:val="28"/>
      <w:lang w:eastAsia="ru-RU"/>
    </w:rPr>
  </w:style>
  <w:style w:type="paragraph" w:customStyle="1" w:styleId="Style1">
    <w:name w:val="Style1"/>
    <w:basedOn w:val="a"/>
    <w:uiPriority w:val="99"/>
    <w:rsid w:val="00CD57D6"/>
    <w:pPr>
      <w:widowControl w:val="0"/>
      <w:autoSpaceDE w:val="0"/>
      <w:autoSpaceDN w:val="0"/>
      <w:adjustRightInd w:val="0"/>
      <w:spacing w:line="319" w:lineRule="exact"/>
      <w:jc w:val="center"/>
    </w:pPr>
  </w:style>
  <w:style w:type="character" w:customStyle="1" w:styleId="FontStyle13">
    <w:name w:val="Font Style13"/>
    <w:basedOn w:val="a0"/>
    <w:uiPriority w:val="99"/>
    <w:rsid w:val="00CD57D6"/>
    <w:rPr>
      <w:rFonts w:ascii="Times New Roman" w:hAnsi="Times New Roman" w:cs="Times New Roman" w:hint="default"/>
      <w:sz w:val="26"/>
      <w:szCs w:val="26"/>
    </w:rPr>
  </w:style>
  <w:style w:type="paragraph" w:styleId="a3">
    <w:name w:val="Balloon Text"/>
    <w:basedOn w:val="a"/>
    <w:link w:val="a4"/>
    <w:uiPriority w:val="99"/>
    <w:semiHidden/>
    <w:unhideWhenUsed/>
    <w:rsid w:val="00CD57D6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D57D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345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3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anr</cp:lastModifiedBy>
  <cp:revision>16</cp:revision>
  <cp:lastPrinted>2019-02-14T09:39:00Z</cp:lastPrinted>
  <dcterms:created xsi:type="dcterms:W3CDTF">2018-06-15T07:41:00Z</dcterms:created>
  <dcterms:modified xsi:type="dcterms:W3CDTF">2019-02-14T11:47:00Z</dcterms:modified>
</cp:coreProperties>
</file>